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86A6A" w14:textId="2F267F4C" w:rsidR="00C83427" w:rsidRPr="00D86AFB" w:rsidRDefault="00C83427" w:rsidP="00C83427">
      <w:pPr>
        <w:spacing w:before="100" w:beforeAutospacing="1" w:after="100" w:afterAutospacing="1" w:line="240" w:lineRule="auto"/>
        <w:jc w:val="center"/>
        <w:rPr>
          <w:rFonts w:ascii="Arial" w:eastAsia="Times New Roman" w:hAnsi="Arial" w:cs="Arial"/>
          <w:b/>
          <w:bCs/>
          <w:lang w:eastAsia="pl-PL"/>
        </w:rPr>
      </w:pPr>
      <w:r w:rsidRPr="00D86AFB">
        <w:rPr>
          <w:rFonts w:ascii="Arial" w:eastAsia="Times New Roman" w:hAnsi="Arial" w:cs="Arial"/>
          <w:b/>
          <w:bCs/>
          <w:lang w:eastAsia="pl-PL"/>
        </w:rPr>
        <w:t>OBWIESZCZENIE</w:t>
      </w:r>
      <w:r w:rsidRPr="00D86AFB">
        <w:rPr>
          <w:rFonts w:ascii="Arial" w:eastAsia="Times New Roman" w:hAnsi="Arial" w:cs="Arial"/>
          <w:lang w:eastAsia="pl-PL"/>
        </w:rPr>
        <w:br/>
      </w:r>
      <w:r w:rsidR="0060694E" w:rsidRPr="00D86AFB">
        <w:rPr>
          <w:rFonts w:ascii="Arial" w:eastAsia="Times New Roman" w:hAnsi="Arial" w:cs="Arial"/>
          <w:b/>
          <w:bCs/>
          <w:lang w:eastAsia="pl-PL"/>
        </w:rPr>
        <w:t>Gminnej Komisji Wyborczej w Suszcu</w:t>
      </w:r>
      <w:r w:rsidRPr="00D86AFB">
        <w:rPr>
          <w:rFonts w:ascii="Arial" w:eastAsia="Times New Roman" w:hAnsi="Arial" w:cs="Arial"/>
          <w:lang w:eastAsia="pl-PL"/>
        </w:rPr>
        <w:br/>
      </w:r>
      <w:r w:rsidRPr="00D86AFB">
        <w:rPr>
          <w:rFonts w:ascii="Arial" w:eastAsia="Times New Roman" w:hAnsi="Arial" w:cs="Arial"/>
          <w:b/>
          <w:bCs/>
          <w:lang w:eastAsia="pl-PL"/>
        </w:rPr>
        <w:t xml:space="preserve">z dnia </w:t>
      </w:r>
      <w:r w:rsidR="0060694E" w:rsidRPr="00D86AFB">
        <w:rPr>
          <w:rFonts w:ascii="Arial" w:eastAsia="Times New Roman" w:hAnsi="Arial" w:cs="Arial"/>
          <w:b/>
          <w:bCs/>
          <w:lang w:eastAsia="pl-PL"/>
        </w:rPr>
        <w:t>4 marca 2024</w:t>
      </w:r>
      <w:r w:rsidRPr="00D86AFB">
        <w:rPr>
          <w:rFonts w:ascii="Arial" w:eastAsia="Times New Roman" w:hAnsi="Arial" w:cs="Arial"/>
          <w:b/>
          <w:bCs/>
          <w:lang w:eastAsia="pl-PL"/>
        </w:rPr>
        <w:t xml:space="preserve"> r.</w:t>
      </w:r>
    </w:p>
    <w:p w14:paraId="4A2D6893" w14:textId="09FFA746" w:rsidR="00F426E9" w:rsidRPr="00D86AFB" w:rsidRDefault="00C83427" w:rsidP="00F426E9">
      <w:pPr>
        <w:spacing w:before="100" w:beforeAutospacing="1" w:after="100" w:afterAutospacing="1" w:line="240" w:lineRule="auto"/>
        <w:jc w:val="both"/>
        <w:rPr>
          <w:rFonts w:ascii="Arial" w:eastAsia="Times New Roman" w:hAnsi="Arial" w:cs="Arial"/>
          <w:lang w:eastAsia="pl-PL"/>
        </w:rPr>
      </w:pPr>
      <w:r w:rsidRPr="00D86AFB">
        <w:rPr>
          <w:rFonts w:ascii="Arial" w:eastAsia="Times New Roman" w:hAnsi="Arial" w:cs="Arial"/>
          <w:lang w:eastAsia="pl-PL"/>
        </w:rPr>
        <w:t>Na podstawie art. 434 § 1 ustawy z dnia 5 stycznia 2011</w:t>
      </w:r>
      <w:r w:rsidR="00DF7F6A" w:rsidRPr="00D86AFB">
        <w:rPr>
          <w:rFonts w:ascii="Arial" w:eastAsia="Times New Roman" w:hAnsi="Arial" w:cs="Arial"/>
          <w:lang w:eastAsia="pl-PL"/>
        </w:rPr>
        <w:t xml:space="preserve"> </w:t>
      </w:r>
      <w:r w:rsidRPr="00D86AFB">
        <w:rPr>
          <w:rFonts w:ascii="Arial" w:eastAsia="Times New Roman" w:hAnsi="Arial" w:cs="Arial"/>
          <w:lang w:eastAsia="pl-PL"/>
        </w:rPr>
        <w:t>r. – Kodeks wyborczy (</w:t>
      </w:r>
      <w:r w:rsidR="0060694E" w:rsidRPr="00D86AFB">
        <w:rPr>
          <w:rFonts w:ascii="Arial" w:eastAsia="Times New Roman" w:hAnsi="Arial" w:cs="Arial"/>
          <w:lang w:eastAsia="pl-PL"/>
        </w:rPr>
        <w:t>Dz. U. z 2023 r. poz. 2408</w:t>
      </w:r>
      <w:r w:rsidRPr="00D86AFB">
        <w:rPr>
          <w:rFonts w:ascii="Arial" w:eastAsia="Times New Roman" w:hAnsi="Arial" w:cs="Arial"/>
          <w:lang w:eastAsia="pl-PL"/>
        </w:rPr>
        <w:t>) </w:t>
      </w:r>
      <w:r w:rsidR="0036754D" w:rsidRPr="00D86AFB">
        <w:rPr>
          <w:rFonts w:ascii="Arial" w:eastAsia="Times New Roman" w:hAnsi="Arial" w:cs="Arial"/>
          <w:lang w:eastAsia="pl-PL"/>
        </w:rPr>
        <w:t xml:space="preserve"> </w:t>
      </w:r>
      <w:r w:rsidR="0060694E" w:rsidRPr="00D86AFB">
        <w:rPr>
          <w:rFonts w:ascii="Arial" w:eastAsia="Times New Roman" w:hAnsi="Arial" w:cs="Arial"/>
          <w:lang w:eastAsia="pl-PL"/>
        </w:rPr>
        <w:t>Gminna Komisja Wyborcza w Suszcu</w:t>
      </w:r>
      <w:r w:rsidRPr="00D86AFB">
        <w:rPr>
          <w:rFonts w:ascii="Arial" w:eastAsia="Times New Roman" w:hAnsi="Arial" w:cs="Arial"/>
          <w:lang w:eastAsia="pl-PL"/>
        </w:rPr>
        <w:t xml:space="preserve"> wzywa </w:t>
      </w:r>
      <w:r w:rsidR="00BC47BF" w:rsidRPr="00D86AFB">
        <w:rPr>
          <w:rFonts w:ascii="Arial" w:eastAsia="Times New Roman" w:hAnsi="Arial" w:cs="Arial"/>
          <w:lang w:eastAsia="pl-PL"/>
        </w:rPr>
        <w:t xml:space="preserve">zarejestrowane </w:t>
      </w:r>
      <w:r w:rsidRPr="00D86AFB">
        <w:rPr>
          <w:rFonts w:ascii="Arial" w:eastAsia="Times New Roman" w:hAnsi="Arial" w:cs="Arial"/>
          <w:lang w:eastAsia="pl-PL"/>
        </w:rPr>
        <w:t>komitety wyborcze do dokonania dodatkowych zgłoszeń lis</w:t>
      </w:r>
      <w:r w:rsidR="0036754D" w:rsidRPr="00D86AFB">
        <w:rPr>
          <w:rFonts w:ascii="Arial" w:eastAsia="Times New Roman" w:hAnsi="Arial" w:cs="Arial"/>
          <w:lang w:eastAsia="pl-PL"/>
        </w:rPr>
        <w:t xml:space="preserve">t kandydatów na radnych </w:t>
      </w:r>
      <w:r w:rsidR="005F2815" w:rsidRPr="00D86AFB">
        <w:rPr>
          <w:rFonts w:ascii="Arial" w:eastAsia="Times New Roman" w:hAnsi="Arial" w:cs="Arial"/>
          <w:lang w:eastAsia="pl-PL"/>
        </w:rPr>
        <w:t xml:space="preserve">w wyborach </w:t>
      </w:r>
      <w:r w:rsidR="0060694E" w:rsidRPr="00D86AFB">
        <w:rPr>
          <w:rFonts w:ascii="Arial" w:eastAsia="Times New Roman" w:hAnsi="Arial" w:cs="Arial"/>
          <w:lang w:eastAsia="pl-PL"/>
        </w:rPr>
        <w:t>organów jednostek samorządu terytorialnego</w:t>
      </w:r>
      <w:r w:rsidR="00BC47BF" w:rsidRPr="00D86AFB">
        <w:rPr>
          <w:rFonts w:ascii="Arial" w:eastAsia="Times New Roman" w:hAnsi="Arial" w:cs="Arial"/>
          <w:lang w:eastAsia="pl-PL"/>
        </w:rPr>
        <w:t xml:space="preserve"> </w:t>
      </w:r>
      <w:r w:rsidR="00FD2025" w:rsidRPr="00D86AFB">
        <w:rPr>
          <w:rFonts w:ascii="Arial" w:eastAsia="Times New Roman" w:hAnsi="Arial" w:cs="Arial"/>
          <w:lang w:eastAsia="pl-PL"/>
        </w:rPr>
        <w:t xml:space="preserve">zarządzonych na dzień </w:t>
      </w:r>
      <w:r w:rsidR="0060694E" w:rsidRPr="00D86AFB">
        <w:rPr>
          <w:rFonts w:ascii="Arial" w:eastAsia="Times New Roman" w:hAnsi="Arial" w:cs="Arial"/>
          <w:lang w:eastAsia="pl-PL"/>
        </w:rPr>
        <w:t>7 kwietnia 2024 r.</w:t>
      </w:r>
      <w:r w:rsidR="00FD2025" w:rsidRPr="00D86AFB">
        <w:rPr>
          <w:rFonts w:ascii="Arial" w:eastAsia="Times New Roman" w:hAnsi="Arial" w:cs="Arial"/>
          <w:lang w:eastAsia="pl-PL"/>
        </w:rPr>
        <w:t xml:space="preserve"> </w:t>
      </w:r>
      <w:r w:rsidRPr="00D86AFB">
        <w:rPr>
          <w:rFonts w:ascii="Arial" w:eastAsia="Times New Roman" w:hAnsi="Arial" w:cs="Arial"/>
          <w:lang w:eastAsia="pl-PL"/>
        </w:rPr>
        <w:t xml:space="preserve">w </w:t>
      </w:r>
      <w:r w:rsidR="00B45492" w:rsidRPr="00D86AFB">
        <w:rPr>
          <w:rFonts w:ascii="Arial" w:eastAsia="Times New Roman" w:hAnsi="Arial" w:cs="Arial"/>
          <w:lang w:eastAsia="pl-PL"/>
        </w:rPr>
        <w:t>następujących okręgach wyborczych</w:t>
      </w:r>
      <w:r w:rsidRPr="00D86AFB">
        <w:rPr>
          <w:rFonts w:ascii="Arial" w:eastAsia="Times New Roman" w:hAnsi="Arial" w:cs="Arial"/>
          <w:lang w:eastAsia="pl-PL"/>
        </w:rPr>
        <w:t>:</w:t>
      </w:r>
    </w:p>
    <w:p w14:paraId="710CF817" w14:textId="7EEE4FB4" w:rsidR="009C40E5" w:rsidRPr="00D86AFB" w:rsidRDefault="00C83427" w:rsidP="009C40E5">
      <w:pPr>
        <w:numPr>
          <w:ilvl w:val="0"/>
          <w:numId w:val="1"/>
        </w:numPr>
        <w:spacing w:before="100" w:beforeAutospacing="1" w:after="100" w:afterAutospacing="1" w:line="240" w:lineRule="auto"/>
        <w:rPr>
          <w:rFonts w:ascii="Arial" w:eastAsia="Times New Roman" w:hAnsi="Arial" w:cs="Arial"/>
          <w:lang w:eastAsia="pl-PL"/>
        </w:rPr>
      </w:pPr>
      <w:r w:rsidRPr="00D86AFB">
        <w:rPr>
          <w:rFonts w:ascii="Arial" w:eastAsia="Times New Roman" w:hAnsi="Arial" w:cs="Arial"/>
          <w:b/>
          <w:bCs/>
          <w:lang w:eastAsia="pl-PL"/>
        </w:rPr>
        <w:t xml:space="preserve">Okręg wyborczy nr </w:t>
      </w:r>
      <w:r w:rsidR="00B45492" w:rsidRPr="00D86AFB">
        <w:rPr>
          <w:rFonts w:ascii="Arial" w:eastAsia="Times New Roman" w:hAnsi="Arial" w:cs="Arial"/>
          <w:b/>
          <w:bCs/>
          <w:lang w:eastAsia="pl-PL"/>
        </w:rPr>
        <w:t>4</w:t>
      </w:r>
      <w:r w:rsidR="001C0A8B" w:rsidRPr="00D86AFB">
        <w:rPr>
          <w:rFonts w:ascii="Arial" w:eastAsia="Times New Roman" w:hAnsi="Arial" w:cs="Arial"/>
          <w:lang w:eastAsia="pl-PL"/>
        </w:rPr>
        <w:t>, obejmujący</w:t>
      </w:r>
      <w:r w:rsidR="00BC47BF" w:rsidRPr="00D86AFB">
        <w:rPr>
          <w:rFonts w:ascii="Arial" w:eastAsia="Times New Roman" w:hAnsi="Arial" w:cs="Arial"/>
          <w:lang w:eastAsia="pl-PL"/>
        </w:rPr>
        <w:t>:</w:t>
      </w:r>
      <w:r w:rsidR="001C0A8B" w:rsidRPr="00D86AFB">
        <w:rPr>
          <w:rFonts w:ascii="Arial" w:hAnsi="Arial" w:cs="Arial"/>
        </w:rPr>
        <w:t xml:space="preserve"> </w:t>
      </w:r>
      <w:r w:rsidR="00B45492" w:rsidRPr="00D86AFB">
        <w:rPr>
          <w:rFonts w:ascii="Arial" w:hAnsi="Arial" w:cs="Arial"/>
        </w:rPr>
        <w:t>Część sołectwa Kryry-ulice: Franciszka Klimy, Herbowa, Kasztanowa od numeru 10 do końca, Kręta, Krótka, Nierad od numeru 67 do końca, Pocztowa, Rzepakowa, Wyzwolenia od numeru 124 do końca numery parzyste, Wyzwolenia od numeru 131 do końca numery nieparzyste</w:t>
      </w:r>
    </w:p>
    <w:p w14:paraId="74015CD3" w14:textId="6ABC2FB1" w:rsidR="00D47586" w:rsidRPr="00D86AFB" w:rsidRDefault="00D47586" w:rsidP="00275361">
      <w:pPr>
        <w:spacing w:before="100" w:beforeAutospacing="1" w:after="100" w:afterAutospacing="1" w:line="240" w:lineRule="auto"/>
        <w:jc w:val="both"/>
        <w:rPr>
          <w:rFonts w:ascii="Arial" w:eastAsia="Times New Roman" w:hAnsi="Arial" w:cs="Arial"/>
          <w:lang w:eastAsia="pl-PL"/>
        </w:rPr>
      </w:pPr>
      <w:r w:rsidRPr="00D86AFB">
        <w:rPr>
          <w:rFonts w:ascii="Arial" w:eastAsia="Times New Roman" w:hAnsi="Arial" w:cs="Arial"/>
          <w:lang w:eastAsia="pl-PL"/>
        </w:rPr>
        <w:t xml:space="preserve">W okręgu wyborczym nr </w:t>
      </w:r>
      <w:r w:rsidR="00B45492" w:rsidRPr="00D86AFB">
        <w:rPr>
          <w:rFonts w:ascii="Arial" w:eastAsia="Times New Roman" w:hAnsi="Arial" w:cs="Arial"/>
          <w:lang w:eastAsia="pl-PL"/>
        </w:rPr>
        <w:t>4</w:t>
      </w:r>
      <w:r w:rsidRPr="00D86AFB">
        <w:rPr>
          <w:rFonts w:ascii="Arial" w:eastAsia="Times New Roman" w:hAnsi="Arial" w:cs="Arial"/>
          <w:lang w:eastAsia="pl-PL"/>
        </w:rPr>
        <w:t xml:space="preserve"> w terminie do dnia </w:t>
      </w:r>
      <w:r w:rsidR="00F426E9" w:rsidRPr="00D86AFB">
        <w:rPr>
          <w:rFonts w:ascii="Arial" w:eastAsia="Times New Roman" w:hAnsi="Arial" w:cs="Arial"/>
          <w:lang w:eastAsia="pl-PL"/>
        </w:rPr>
        <w:t>4 marca 2024</w:t>
      </w:r>
      <w:r w:rsidRPr="00D86AFB">
        <w:rPr>
          <w:rFonts w:ascii="Arial" w:eastAsia="Times New Roman" w:hAnsi="Arial" w:cs="Arial"/>
          <w:lang w:eastAsia="pl-PL"/>
        </w:rPr>
        <w:t xml:space="preserve"> zgłoszono tylko jedną listę kandydatów na radnych.</w:t>
      </w:r>
    </w:p>
    <w:p w14:paraId="250C7E04" w14:textId="77777777" w:rsidR="009C40E5" w:rsidRPr="00D86AFB" w:rsidRDefault="00C83427" w:rsidP="009C40E5">
      <w:pPr>
        <w:numPr>
          <w:ilvl w:val="0"/>
          <w:numId w:val="1"/>
        </w:numPr>
        <w:spacing w:before="100" w:beforeAutospacing="1" w:after="100" w:afterAutospacing="1" w:line="240" w:lineRule="auto"/>
        <w:rPr>
          <w:rFonts w:ascii="Arial" w:eastAsia="Times New Roman" w:hAnsi="Arial" w:cs="Arial"/>
          <w:lang w:eastAsia="pl-PL"/>
        </w:rPr>
      </w:pPr>
      <w:r w:rsidRPr="00D86AFB">
        <w:rPr>
          <w:rFonts w:ascii="Arial" w:eastAsia="Times New Roman" w:hAnsi="Arial" w:cs="Arial"/>
          <w:b/>
          <w:bCs/>
          <w:lang w:eastAsia="pl-PL"/>
        </w:rPr>
        <w:t xml:space="preserve">Okręg wyborczy nr </w:t>
      </w:r>
      <w:r w:rsidR="00B45492" w:rsidRPr="00D86AFB">
        <w:rPr>
          <w:rFonts w:ascii="Arial" w:eastAsia="Times New Roman" w:hAnsi="Arial" w:cs="Arial"/>
          <w:b/>
          <w:bCs/>
          <w:lang w:eastAsia="pl-PL"/>
        </w:rPr>
        <w:t>5</w:t>
      </w:r>
      <w:r w:rsidR="001C0A8B" w:rsidRPr="00D86AFB">
        <w:rPr>
          <w:rFonts w:ascii="Arial" w:eastAsia="Times New Roman" w:hAnsi="Arial" w:cs="Arial"/>
          <w:lang w:eastAsia="pl-PL"/>
        </w:rPr>
        <w:t>, obejmujący</w:t>
      </w:r>
      <w:r w:rsidR="00BC47BF" w:rsidRPr="00D86AFB">
        <w:rPr>
          <w:rFonts w:ascii="Arial" w:eastAsia="Times New Roman" w:hAnsi="Arial" w:cs="Arial"/>
          <w:lang w:eastAsia="pl-PL"/>
        </w:rPr>
        <w:t>:</w:t>
      </w:r>
      <w:r w:rsidR="001C0A8B" w:rsidRPr="00D86AFB">
        <w:rPr>
          <w:rFonts w:ascii="Arial" w:hAnsi="Arial" w:cs="Arial"/>
        </w:rPr>
        <w:t xml:space="preserve"> </w:t>
      </w:r>
      <w:r w:rsidR="00B45492" w:rsidRPr="00D86AFB">
        <w:rPr>
          <w:rFonts w:ascii="Arial" w:hAnsi="Arial" w:cs="Arial"/>
        </w:rPr>
        <w:t>Część sołectwa Mizerów-ulice: Boczna, Dworska, Lipki, Młyńska, Potoczek, Wyzwolenia od numeru 216 do numeru 294 numery parzyste, Wyzwolenia od numeru 217 do numeru 311 numery nieparzyste</w:t>
      </w:r>
    </w:p>
    <w:p w14:paraId="6B4B2669" w14:textId="77777777" w:rsidR="00D47586" w:rsidRPr="00D86AFB" w:rsidRDefault="00D47586" w:rsidP="00275361">
      <w:pPr>
        <w:spacing w:before="100" w:beforeAutospacing="1" w:after="100" w:afterAutospacing="1" w:line="240" w:lineRule="auto"/>
        <w:jc w:val="both"/>
        <w:rPr>
          <w:rFonts w:ascii="Arial" w:eastAsia="Times New Roman" w:hAnsi="Arial" w:cs="Arial"/>
          <w:lang w:eastAsia="pl-PL"/>
        </w:rPr>
      </w:pPr>
      <w:r w:rsidRPr="00D86AFB">
        <w:rPr>
          <w:rFonts w:ascii="Arial" w:eastAsia="Times New Roman" w:hAnsi="Arial" w:cs="Arial"/>
          <w:lang w:eastAsia="pl-PL"/>
        </w:rPr>
        <w:t xml:space="preserve">W okręgu wyborczym nr </w:t>
      </w:r>
      <w:r w:rsidR="00B45492" w:rsidRPr="00D86AFB">
        <w:rPr>
          <w:rFonts w:ascii="Arial" w:eastAsia="Times New Roman" w:hAnsi="Arial" w:cs="Arial"/>
          <w:lang w:eastAsia="pl-PL"/>
        </w:rPr>
        <w:t>5</w:t>
      </w:r>
      <w:r w:rsidRPr="00D86AFB">
        <w:rPr>
          <w:rFonts w:ascii="Arial" w:eastAsia="Times New Roman" w:hAnsi="Arial" w:cs="Arial"/>
          <w:lang w:eastAsia="pl-PL"/>
        </w:rPr>
        <w:t xml:space="preserve"> w terminie do dnia </w:t>
      </w:r>
      <w:r w:rsidR="00F426E9" w:rsidRPr="00D86AFB">
        <w:rPr>
          <w:rFonts w:ascii="Arial" w:eastAsia="Times New Roman" w:hAnsi="Arial" w:cs="Arial"/>
          <w:lang w:eastAsia="pl-PL"/>
        </w:rPr>
        <w:t>4 marca 2024</w:t>
      </w:r>
      <w:r w:rsidRPr="00D86AFB">
        <w:rPr>
          <w:rFonts w:ascii="Arial" w:eastAsia="Times New Roman" w:hAnsi="Arial" w:cs="Arial"/>
          <w:lang w:eastAsia="pl-PL"/>
        </w:rPr>
        <w:t xml:space="preserve"> zgłoszono tylko jedną listę kandydatów na radnych.</w:t>
      </w:r>
    </w:p>
    <w:p w14:paraId="3D0D7003" w14:textId="77777777" w:rsidR="009C40E5" w:rsidRPr="00D86AFB" w:rsidRDefault="00C83427" w:rsidP="009C40E5">
      <w:pPr>
        <w:numPr>
          <w:ilvl w:val="0"/>
          <w:numId w:val="1"/>
        </w:numPr>
        <w:spacing w:before="100" w:beforeAutospacing="1" w:after="100" w:afterAutospacing="1" w:line="240" w:lineRule="auto"/>
        <w:rPr>
          <w:rFonts w:ascii="Arial" w:eastAsia="Times New Roman" w:hAnsi="Arial" w:cs="Arial"/>
          <w:lang w:eastAsia="pl-PL"/>
        </w:rPr>
      </w:pPr>
      <w:r w:rsidRPr="00D86AFB">
        <w:rPr>
          <w:rFonts w:ascii="Arial" w:eastAsia="Times New Roman" w:hAnsi="Arial" w:cs="Arial"/>
          <w:b/>
          <w:bCs/>
          <w:lang w:eastAsia="pl-PL"/>
        </w:rPr>
        <w:t xml:space="preserve">Okręg wyborczy nr </w:t>
      </w:r>
      <w:r w:rsidR="00B45492" w:rsidRPr="00D86AFB">
        <w:rPr>
          <w:rFonts w:ascii="Arial" w:eastAsia="Times New Roman" w:hAnsi="Arial" w:cs="Arial"/>
          <w:b/>
          <w:bCs/>
          <w:lang w:eastAsia="pl-PL"/>
        </w:rPr>
        <w:t>9</w:t>
      </w:r>
      <w:r w:rsidR="001C0A8B" w:rsidRPr="00D86AFB">
        <w:rPr>
          <w:rFonts w:ascii="Arial" w:eastAsia="Times New Roman" w:hAnsi="Arial" w:cs="Arial"/>
          <w:lang w:eastAsia="pl-PL"/>
        </w:rPr>
        <w:t>, obejmujący</w:t>
      </w:r>
      <w:r w:rsidR="00BC47BF" w:rsidRPr="00D86AFB">
        <w:rPr>
          <w:rFonts w:ascii="Arial" w:eastAsia="Times New Roman" w:hAnsi="Arial" w:cs="Arial"/>
          <w:lang w:eastAsia="pl-PL"/>
        </w:rPr>
        <w:t>:</w:t>
      </w:r>
      <w:r w:rsidR="001C0A8B" w:rsidRPr="00D86AFB">
        <w:rPr>
          <w:rFonts w:ascii="Arial" w:hAnsi="Arial" w:cs="Arial"/>
        </w:rPr>
        <w:t xml:space="preserve"> </w:t>
      </w:r>
      <w:r w:rsidR="00B45492" w:rsidRPr="00D86AFB">
        <w:rPr>
          <w:rFonts w:ascii="Arial" w:hAnsi="Arial" w:cs="Arial"/>
        </w:rPr>
        <w:t>Część sołectwa Rudziczka-ulice: Drozdów, Kleszczowska od numeru 9 do numeru 25 , Kombatantów, Krucza, Ks. Józefa Barona, Kwiatowa, Łąkowa, Pawia, Podleśna, Pogodna, Pszczyńska od numeru 2 do numeru 30 numery parzyste, Pszczyńska od numeru 1 do numeru 29 numery nieparzyste, Słowików, Szkolna od numeru 1 do numeru 55A numery nieparzyste, Szkolna od numeru 2 do numeru 54 numery parzyste, Woszczycka</w:t>
      </w:r>
    </w:p>
    <w:p w14:paraId="478EE780" w14:textId="77777777" w:rsidR="00D47586" w:rsidRPr="00D86AFB" w:rsidRDefault="00D47586" w:rsidP="00275361">
      <w:pPr>
        <w:spacing w:before="100" w:beforeAutospacing="1" w:after="100" w:afterAutospacing="1" w:line="240" w:lineRule="auto"/>
        <w:jc w:val="both"/>
        <w:rPr>
          <w:rFonts w:ascii="Arial" w:eastAsia="Times New Roman" w:hAnsi="Arial" w:cs="Arial"/>
          <w:lang w:eastAsia="pl-PL"/>
        </w:rPr>
      </w:pPr>
      <w:r w:rsidRPr="00D86AFB">
        <w:rPr>
          <w:rFonts w:ascii="Arial" w:eastAsia="Times New Roman" w:hAnsi="Arial" w:cs="Arial"/>
          <w:lang w:eastAsia="pl-PL"/>
        </w:rPr>
        <w:t xml:space="preserve">W okręgu wyborczym nr </w:t>
      </w:r>
      <w:r w:rsidR="00B45492" w:rsidRPr="00D86AFB">
        <w:rPr>
          <w:rFonts w:ascii="Arial" w:eastAsia="Times New Roman" w:hAnsi="Arial" w:cs="Arial"/>
          <w:lang w:eastAsia="pl-PL"/>
        </w:rPr>
        <w:t>9</w:t>
      </w:r>
      <w:r w:rsidRPr="00D86AFB">
        <w:rPr>
          <w:rFonts w:ascii="Arial" w:eastAsia="Times New Roman" w:hAnsi="Arial" w:cs="Arial"/>
          <w:lang w:eastAsia="pl-PL"/>
        </w:rPr>
        <w:t xml:space="preserve"> w terminie do dnia </w:t>
      </w:r>
      <w:r w:rsidR="00F426E9" w:rsidRPr="00D86AFB">
        <w:rPr>
          <w:rFonts w:ascii="Arial" w:eastAsia="Times New Roman" w:hAnsi="Arial" w:cs="Arial"/>
          <w:lang w:eastAsia="pl-PL"/>
        </w:rPr>
        <w:t>4 marca 2024</w:t>
      </w:r>
      <w:r w:rsidRPr="00D86AFB">
        <w:rPr>
          <w:rFonts w:ascii="Arial" w:eastAsia="Times New Roman" w:hAnsi="Arial" w:cs="Arial"/>
          <w:lang w:eastAsia="pl-PL"/>
        </w:rPr>
        <w:t xml:space="preserve"> zgłoszono tylko jedną listę kandydatów na radnych.</w:t>
      </w:r>
    </w:p>
    <w:p w14:paraId="5053ED1F" w14:textId="77777777" w:rsidR="009C40E5" w:rsidRPr="00D86AFB" w:rsidRDefault="00C83427" w:rsidP="009C40E5">
      <w:pPr>
        <w:numPr>
          <w:ilvl w:val="0"/>
          <w:numId w:val="1"/>
        </w:numPr>
        <w:spacing w:before="100" w:beforeAutospacing="1" w:after="100" w:afterAutospacing="1" w:line="240" w:lineRule="auto"/>
        <w:rPr>
          <w:rFonts w:ascii="Arial" w:eastAsia="Times New Roman" w:hAnsi="Arial" w:cs="Arial"/>
          <w:lang w:eastAsia="pl-PL"/>
        </w:rPr>
      </w:pPr>
      <w:r w:rsidRPr="00D86AFB">
        <w:rPr>
          <w:rFonts w:ascii="Arial" w:eastAsia="Times New Roman" w:hAnsi="Arial" w:cs="Arial"/>
          <w:b/>
          <w:bCs/>
          <w:lang w:eastAsia="pl-PL"/>
        </w:rPr>
        <w:t xml:space="preserve">Okręg wyborczy nr </w:t>
      </w:r>
      <w:r w:rsidR="00B45492" w:rsidRPr="00D86AFB">
        <w:rPr>
          <w:rFonts w:ascii="Arial" w:eastAsia="Times New Roman" w:hAnsi="Arial" w:cs="Arial"/>
          <w:b/>
          <w:bCs/>
          <w:lang w:eastAsia="pl-PL"/>
        </w:rPr>
        <w:t>10</w:t>
      </w:r>
      <w:r w:rsidR="001C0A8B" w:rsidRPr="00D86AFB">
        <w:rPr>
          <w:rFonts w:ascii="Arial" w:eastAsia="Times New Roman" w:hAnsi="Arial" w:cs="Arial"/>
          <w:lang w:eastAsia="pl-PL"/>
        </w:rPr>
        <w:t>, obejmujący</w:t>
      </w:r>
      <w:r w:rsidR="00BC47BF" w:rsidRPr="00D86AFB">
        <w:rPr>
          <w:rFonts w:ascii="Arial" w:eastAsia="Times New Roman" w:hAnsi="Arial" w:cs="Arial"/>
          <w:lang w:eastAsia="pl-PL"/>
        </w:rPr>
        <w:t>:</w:t>
      </w:r>
      <w:r w:rsidR="001C0A8B" w:rsidRPr="00D86AFB">
        <w:rPr>
          <w:rFonts w:ascii="Arial" w:hAnsi="Arial" w:cs="Arial"/>
        </w:rPr>
        <w:t xml:space="preserve"> </w:t>
      </w:r>
      <w:r w:rsidR="00B45492" w:rsidRPr="00D86AFB">
        <w:rPr>
          <w:rFonts w:ascii="Arial" w:hAnsi="Arial" w:cs="Arial"/>
        </w:rPr>
        <w:t>Część sołectwa Rudziczka-ulice: Adama Napieralskiego, Baraniok, Barwna, Granitowa , Kamienna , Kleszczowska od numeru 29 do końca, Pszczyńska od numeru 31 do numeru 39 numery nieparzyste, Pszczyńska od numeru 32 do numeru 34 numery parzyste, Spółdzielcza, Strażacka, Szkolna od numeru 56 do końca numery parzyste , Szkolna od numeru 57 do końca numery nieparzyste, Tęczowa, Turkusowa, Wąska, Widokowa</w:t>
      </w:r>
    </w:p>
    <w:p w14:paraId="3EBC8D03" w14:textId="77777777" w:rsidR="00D47586" w:rsidRPr="00D86AFB" w:rsidRDefault="00D47586" w:rsidP="00275361">
      <w:pPr>
        <w:spacing w:before="100" w:beforeAutospacing="1" w:after="100" w:afterAutospacing="1" w:line="240" w:lineRule="auto"/>
        <w:jc w:val="both"/>
        <w:rPr>
          <w:rFonts w:ascii="Arial" w:eastAsia="Times New Roman" w:hAnsi="Arial" w:cs="Arial"/>
          <w:lang w:eastAsia="pl-PL"/>
        </w:rPr>
      </w:pPr>
      <w:r w:rsidRPr="00D86AFB">
        <w:rPr>
          <w:rFonts w:ascii="Arial" w:eastAsia="Times New Roman" w:hAnsi="Arial" w:cs="Arial"/>
          <w:lang w:eastAsia="pl-PL"/>
        </w:rPr>
        <w:t xml:space="preserve">W okręgu wyborczym nr </w:t>
      </w:r>
      <w:r w:rsidR="00B45492" w:rsidRPr="00D86AFB">
        <w:rPr>
          <w:rFonts w:ascii="Arial" w:eastAsia="Times New Roman" w:hAnsi="Arial" w:cs="Arial"/>
          <w:lang w:eastAsia="pl-PL"/>
        </w:rPr>
        <w:t>10</w:t>
      </w:r>
      <w:r w:rsidRPr="00D86AFB">
        <w:rPr>
          <w:rFonts w:ascii="Arial" w:eastAsia="Times New Roman" w:hAnsi="Arial" w:cs="Arial"/>
          <w:lang w:eastAsia="pl-PL"/>
        </w:rPr>
        <w:t xml:space="preserve"> w terminie do dnia </w:t>
      </w:r>
      <w:r w:rsidR="00F426E9" w:rsidRPr="00D86AFB">
        <w:rPr>
          <w:rFonts w:ascii="Arial" w:eastAsia="Times New Roman" w:hAnsi="Arial" w:cs="Arial"/>
          <w:lang w:eastAsia="pl-PL"/>
        </w:rPr>
        <w:t>4 marca 2024</w:t>
      </w:r>
      <w:r w:rsidRPr="00D86AFB">
        <w:rPr>
          <w:rFonts w:ascii="Arial" w:eastAsia="Times New Roman" w:hAnsi="Arial" w:cs="Arial"/>
          <w:lang w:eastAsia="pl-PL"/>
        </w:rPr>
        <w:t xml:space="preserve"> zgłoszono tylko jedną listę kandydatów na radnych.</w:t>
      </w:r>
    </w:p>
    <w:p w14:paraId="735305D5" w14:textId="1D55EBED" w:rsidR="009C40E5" w:rsidRPr="00AD6F1A" w:rsidRDefault="00C83427" w:rsidP="00275361">
      <w:pPr>
        <w:spacing w:before="100" w:beforeAutospacing="1" w:after="100" w:afterAutospacing="1" w:line="240" w:lineRule="auto"/>
        <w:jc w:val="both"/>
        <w:rPr>
          <w:rFonts w:ascii="Arial" w:eastAsia="Times New Roman" w:hAnsi="Arial" w:cs="Arial"/>
          <w:b/>
          <w:lang w:eastAsia="pl-PL"/>
        </w:rPr>
      </w:pPr>
      <w:r w:rsidRPr="00D86AFB">
        <w:rPr>
          <w:rFonts w:ascii="Arial" w:eastAsia="Times New Roman" w:hAnsi="Arial" w:cs="Arial"/>
          <w:lang w:eastAsia="pl-PL"/>
        </w:rPr>
        <w:t xml:space="preserve">Dodatkowe zgłoszenia list kandydatów na radnych </w:t>
      </w:r>
      <w:r w:rsidR="0060694E" w:rsidRPr="00D86AFB">
        <w:rPr>
          <w:rFonts w:ascii="Arial" w:eastAsia="Times New Roman" w:hAnsi="Arial" w:cs="Arial"/>
          <w:lang w:eastAsia="pl-PL"/>
        </w:rPr>
        <w:t>Gminna Komisja Wyborcza w Suszcu</w:t>
      </w:r>
      <w:r w:rsidRPr="00D86AFB">
        <w:rPr>
          <w:rFonts w:ascii="Arial" w:eastAsia="Times New Roman" w:hAnsi="Arial" w:cs="Arial"/>
          <w:lang w:eastAsia="pl-PL"/>
        </w:rPr>
        <w:t xml:space="preserve"> przyjmuje w swojej siedzibie </w:t>
      </w:r>
      <w:r w:rsidR="00444869" w:rsidRPr="00D86AFB">
        <w:rPr>
          <w:rFonts w:ascii="Arial" w:eastAsia="Times New Roman" w:hAnsi="Arial" w:cs="Arial"/>
          <w:lang w:eastAsia="pl-PL"/>
        </w:rPr>
        <w:t>w Urzędzie Gminy Suszec, ul. Lipowa 1 43-267 Suszec</w:t>
      </w:r>
      <w:r w:rsidR="009C40E5" w:rsidRPr="00D86AFB">
        <w:rPr>
          <w:rFonts w:ascii="Arial" w:eastAsia="Times New Roman" w:hAnsi="Arial" w:cs="Arial"/>
          <w:lang w:eastAsia="pl-PL"/>
        </w:rPr>
        <w:t xml:space="preserve"> </w:t>
      </w:r>
      <w:r w:rsidR="009C40E5" w:rsidRPr="00D86AFB">
        <w:rPr>
          <w:rFonts w:ascii="Arial" w:eastAsia="Times New Roman" w:hAnsi="Arial" w:cs="Arial"/>
          <w:b/>
          <w:lang w:eastAsia="pl-PL"/>
        </w:rPr>
        <w:t xml:space="preserve">do dnia </w:t>
      </w:r>
      <w:r w:rsidR="007910E3" w:rsidRPr="00D86AFB">
        <w:rPr>
          <w:rFonts w:ascii="Arial" w:eastAsia="Times New Roman" w:hAnsi="Arial" w:cs="Arial"/>
          <w:b/>
          <w:lang w:eastAsia="pl-PL"/>
        </w:rPr>
        <w:t>11 marca 2024 r.  od godz. 9.00 do godz. 15.00.</w:t>
      </w:r>
    </w:p>
    <w:p w14:paraId="4BA57967" w14:textId="04294202" w:rsidR="001E3486" w:rsidRPr="00AD6F1A" w:rsidRDefault="001E3486" w:rsidP="00B414F5">
      <w:pPr>
        <w:spacing w:before="100" w:beforeAutospacing="1" w:after="0" w:line="240" w:lineRule="auto"/>
        <w:jc w:val="both"/>
        <w:rPr>
          <w:rFonts w:ascii="Arial" w:eastAsia="Times New Roman" w:hAnsi="Arial" w:cs="Arial"/>
          <w:lang w:eastAsia="pl-PL"/>
        </w:rPr>
      </w:pPr>
      <w:r w:rsidRPr="00AD6F1A">
        <w:rPr>
          <w:rFonts w:ascii="Arial" w:eastAsia="Times New Roman" w:hAnsi="Arial" w:cs="Arial"/>
          <w:lang w:eastAsia="pl-PL"/>
        </w:rPr>
        <w:t xml:space="preserve">Dyżury w celu przyjmowania dodatkowych zgłoszeń od 7 marca 2024  do 11 marca 2024 </w:t>
      </w:r>
      <w:r w:rsidR="00297AC7" w:rsidRPr="00AD6F1A">
        <w:rPr>
          <w:rFonts w:ascii="Arial" w:eastAsia="Times New Roman" w:hAnsi="Arial" w:cs="Arial"/>
          <w:lang w:eastAsia="pl-PL"/>
        </w:rPr>
        <w:t xml:space="preserve">od godz. 9.00 do godz. </w:t>
      </w:r>
      <w:r w:rsidR="00B414F5">
        <w:rPr>
          <w:rFonts w:ascii="Arial" w:eastAsia="Times New Roman" w:hAnsi="Arial" w:cs="Arial"/>
          <w:lang w:eastAsia="pl-PL"/>
        </w:rPr>
        <w:t>15.00 oprócz soboty i niedzieli.</w:t>
      </w:r>
    </w:p>
    <w:p w14:paraId="2998A339" w14:textId="77777777" w:rsidR="00DF7F6A" w:rsidRPr="00AD6F1A" w:rsidRDefault="00C83427" w:rsidP="00B414F5">
      <w:pPr>
        <w:spacing w:after="0" w:line="240" w:lineRule="auto"/>
        <w:ind w:firstLine="4536"/>
        <w:jc w:val="center"/>
        <w:rPr>
          <w:rFonts w:ascii="Arial" w:eastAsia="Times New Roman" w:hAnsi="Arial" w:cs="Arial"/>
          <w:lang w:eastAsia="pl-PL"/>
        </w:rPr>
      </w:pPr>
      <w:r w:rsidRPr="00AD6F1A">
        <w:rPr>
          <w:rFonts w:ascii="Arial" w:eastAsia="Times New Roman" w:hAnsi="Arial" w:cs="Arial"/>
          <w:lang w:eastAsia="pl-PL"/>
        </w:rPr>
        <w:t>Przewodniczący</w:t>
      </w:r>
    </w:p>
    <w:p w14:paraId="13E5A76F" w14:textId="27B49A24" w:rsidR="00C90FAA" w:rsidRPr="00AD6F1A" w:rsidRDefault="0060694E" w:rsidP="00B414F5">
      <w:pPr>
        <w:spacing w:after="0" w:line="240" w:lineRule="auto"/>
        <w:ind w:firstLine="4536"/>
        <w:jc w:val="center"/>
        <w:rPr>
          <w:rFonts w:ascii="Arial" w:eastAsia="Times New Roman" w:hAnsi="Arial" w:cs="Arial"/>
          <w:lang w:eastAsia="pl-PL"/>
        </w:rPr>
      </w:pPr>
      <w:r w:rsidRPr="00AD6F1A">
        <w:rPr>
          <w:rFonts w:ascii="Arial" w:eastAsia="Times New Roman" w:hAnsi="Arial" w:cs="Arial"/>
          <w:lang w:eastAsia="pl-PL"/>
        </w:rPr>
        <w:t>Gminnej Komisji Wyborczej w Suszcu</w:t>
      </w:r>
    </w:p>
    <w:p w14:paraId="6C54FBDA" w14:textId="3728F6ED" w:rsidR="00EB680A" w:rsidRPr="00AD6F1A" w:rsidRDefault="0060694E" w:rsidP="00AD6F1A">
      <w:pPr>
        <w:spacing w:after="0" w:line="240" w:lineRule="auto"/>
        <w:ind w:firstLine="4536"/>
        <w:jc w:val="center"/>
        <w:rPr>
          <w:rFonts w:ascii="Arial" w:hAnsi="Arial" w:cs="Arial"/>
          <w:sz w:val="24"/>
          <w:szCs w:val="24"/>
        </w:rPr>
      </w:pPr>
      <w:r w:rsidRPr="00AD6F1A">
        <w:rPr>
          <w:rFonts w:ascii="Arial" w:hAnsi="Arial" w:cs="Arial"/>
        </w:rPr>
        <w:t>D</w:t>
      </w:r>
      <w:r w:rsidRPr="00AD6F1A">
        <w:rPr>
          <w:rFonts w:ascii="Arial" w:hAnsi="Arial" w:cs="Arial"/>
          <w:sz w:val="24"/>
          <w:szCs w:val="24"/>
        </w:rPr>
        <w:t>orota Maria Chmiel</w:t>
      </w:r>
      <w:bookmarkStart w:id="0" w:name="_GoBack"/>
      <w:bookmarkEnd w:id="0"/>
    </w:p>
    <w:sectPr w:rsidR="00EB680A" w:rsidRPr="00AD6F1A" w:rsidSect="00AD6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C7DDC"/>
    <w:multiLevelType w:val="multilevel"/>
    <w:tmpl w:val="493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27"/>
    <w:rsid w:val="00015B31"/>
    <w:rsid w:val="000D5283"/>
    <w:rsid w:val="001C0A8B"/>
    <w:rsid w:val="001E3486"/>
    <w:rsid w:val="00275361"/>
    <w:rsid w:val="00297AC7"/>
    <w:rsid w:val="002D5ED0"/>
    <w:rsid w:val="0035796C"/>
    <w:rsid w:val="0036754D"/>
    <w:rsid w:val="00444869"/>
    <w:rsid w:val="005F2815"/>
    <w:rsid w:val="0060694E"/>
    <w:rsid w:val="00653917"/>
    <w:rsid w:val="00775DBA"/>
    <w:rsid w:val="007910E3"/>
    <w:rsid w:val="00874E80"/>
    <w:rsid w:val="009653BD"/>
    <w:rsid w:val="0099215F"/>
    <w:rsid w:val="009C40E5"/>
    <w:rsid w:val="00A81B71"/>
    <w:rsid w:val="00AA4AD4"/>
    <w:rsid w:val="00AB3C0C"/>
    <w:rsid w:val="00AD6F1A"/>
    <w:rsid w:val="00AF6124"/>
    <w:rsid w:val="00B414F5"/>
    <w:rsid w:val="00B45492"/>
    <w:rsid w:val="00B80217"/>
    <w:rsid w:val="00BC47BF"/>
    <w:rsid w:val="00BF5D59"/>
    <w:rsid w:val="00C83427"/>
    <w:rsid w:val="00C90FAA"/>
    <w:rsid w:val="00CF5038"/>
    <w:rsid w:val="00D47586"/>
    <w:rsid w:val="00D6009D"/>
    <w:rsid w:val="00D86AFB"/>
    <w:rsid w:val="00DF7F6A"/>
    <w:rsid w:val="00EB680A"/>
    <w:rsid w:val="00F41D18"/>
    <w:rsid w:val="00F426E9"/>
    <w:rsid w:val="00F74AAE"/>
    <w:rsid w:val="00FA0261"/>
    <w:rsid w:val="00FD2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AD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342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C834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AD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342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C83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KrystynaK</dc:creator>
  <cp:lastModifiedBy>KrystynaK</cp:lastModifiedBy>
  <cp:revision>3</cp:revision>
  <cp:lastPrinted>2024-03-05T12:17:00Z</cp:lastPrinted>
  <dcterms:created xsi:type="dcterms:W3CDTF">2024-03-04T14:35:00Z</dcterms:created>
  <dcterms:modified xsi:type="dcterms:W3CDTF">2024-03-05T12:17:00Z</dcterms:modified>
  <dc:identifier/>
  <dc:language/>
</cp:coreProperties>
</file>